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6E" w:rsidRPr="00AF621C" w:rsidRDefault="00F5746E" w:rsidP="00F5746E">
      <w:pPr>
        <w:rPr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5746E" w:rsidRPr="00EC78EC" w:rsidTr="00C33EA8">
        <w:tc>
          <w:tcPr>
            <w:tcW w:w="4261" w:type="dxa"/>
            <w:shd w:val="clear" w:color="auto" w:fill="auto"/>
          </w:tcPr>
          <w:p w:rsidR="00F5746E" w:rsidRPr="00EC78EC" w:rsidRDefault="00F5746E" w:rsidP="00C33EA8">
            <w:pPr>
              <w:rPr>
                <w:b/>
                <w:sz w:val="24"/>
                <w:szCs w:val="24"/>
                <w:lang w:val="el-GR"/>
              </w:rPr>
            </w:pPr>
            <w:r w:rsidRPr="00EC78EC">
              <w:rPr>
                <w:b/>
                <w:lang w:val="el-GR"/>
              </w:rPr>
              <w:br w:type="page"/>
            </w:r>
            <w:r w:rsidRPr="00EC78EC">
              <w:rPr>
                <w:b/>
                <w:sz w:val="24"/>
                <w:szCs w:val="24"/>
                <w:lang w:val="el-GR"/>
              </w:rPr>
              <w:t xml:space="preserve">ΕΛΛΗΝΙΚΗ ΔΗΜΟΚΡΑΤΙΑ </w:t>
            </w:r>
          </w:p>
          <w:p w:rsidR="00F5746E" w:rsidRPr="00EC78EC" w:rsidRDefault="00F5746E" w:rsidP="00C33EA8">
            <w:pPr>
              <w:rPr>
                <w:b/>
                <w:sz w:val="24"/>
                <w:szCs w:val="24"/>
                <w:lang w:val="el-GR"/>
              </w:rPr>
            </w:pPr>
            <w:r w:rsidRPr="00EC78EC">
              <w:rPr>
                <w:b/>
                <w:sz w:val="24"/>
                <w:szCs w:val="24"/>
                <w:lang w:val="el-GR"/>
              </w:rPr>
              <w:t>ΔΗΜΟΣ ΧΙΟΥ</w:t>
            </w:r>
          </w:p>
          <w:p w:rsidR="00F5746E" w:rsidRPr="00EC78EC" w:rsidRDefault="00F5746E" w:rsidP="00C33EA8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Δ/</w:t>
            </w:r>
            <w:r w:rsidRPr="00EC78EC">
              <w:rPr>
                <w:b/>
                <w:sz w:val="24"/>
                <w:szCs w:val="24"/>
                <w:lang w:val="el-GR"/>
              </w:rPr>
              <w:t>ΝΣΗ ΤΕΧΝΙΚΩΝ ΥΠΗΡΕΣΙΩΝ</w:t>
            </w:r>
          </w:p>
        </w:tc>
        <w:tc>
          <w:tcPr>
            <w:tcW w:w="4261" w:type="dxa"/>
            <w:shd w:val="clear" w:color="auto" w:fill="auto"/>
          </w:tcPr>
          <w:p w:rsidR="00F5746E" w:rsidRPr="00EC78EC" w:rsidRDefault="00F5746E" w:rsidP="00DB3516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EC78EC">
              <w:rPr>
                <w:b/>
                <w:sz w:val="24"/>
                <w:szCs w:val="24"/>
                <w:lang w:val="el-GR"/>
              </w:rPr>
              <w:t xml:space="preserve">ΕΡΓΑΣΙΑ : </w:t>
            </w:r>
            <w:r>
              <w:rPr>
                <w:b/>
                <w:sz w:val="24"/>
                <w:szCs w:val="24"/>
                <w:lang w:val="el-GR"/>
              </w:rPr>
              <w:t>ΕΛΕΓΧΟΣ ΚΑΙ ΕΠ</w:t>
            </w:r>
            <w:r w:rsidR="00DB3516">
              <w:rPr>
                <w:b/>
                <w:sz w:val="24"/>
                <w:szCs w:val="24"/>
                <w:lang w:val="el-GR"/>
              </w:rPr>
              <w:t>Α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l-GR"/>
              </w:rPr>
              <w:t>ΝΕΛΕΓΧΟΣ ΗΛΕΚΤΡΙΚΩΝ ΕΓΚΑΤΑΣΤΑΣΕΩΝ</w:t>
            </w:r>
            <w:r w:rsidRPr="00EC78EC">
              <w:rPr>
                <w:b/>
                <w:sz w:val="24"/>
                <w:szCs w:val="24"/>
                <w:lang w:val="el-GR"/>
              </w:rPr>
              <w:t xml:space="preserve"> </w:t>
            </w:r>
          </w:p>
        </w:tc>
      </w:tr>
    </w:tbl>
    <w:p w:rsidR="00F5746E" w:rsidRDefault="00F5746E" w:rsidP="00F5746E">
      <w:pPr>
        <w:jc w:val="center"/>
        <w:rPr>
          <w:b/>
          <w:sz w:val="32"/>
          <w:szCs w:val="32"/>
          <w:u w:val="single"/>
          <w:lang w:val="el-GR"/>
        </w:rPr>
      </w:pPr>
    </w:p>
    <w:p w:rsidR="00F5746E" w:rsidRDefault="00F5746E" w:rsidP="00F5746E">
      <w:pPr>
        <w:jc w:val="center"/>
        <w:rPr>
          <w:b/>
          <w:sz w:val="32"/>
          <w:szCs w:val="32"/>
          <w:u w:val="single"/>
          <w:lang w:val="el-GR"/>
        </w:rPr>
      </w:pPr>
    </w:p>
    <w:p w:rsidR="00F5746E" w:rsidRPr="00F5746E" w:rsidRDefault="00F5746E" w:rsidP="00F5746E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ΠΡΟΣΦΟΡΑ</w:t>
      </w:r>
    </w:p>
    <w:tbl>
      <w:tblPr>
        <w:tblpPr w:leftFromText="180" w:rightFromText="180" w:vertAnchor="text" w:horzAnchor="page" w:tblpXSpec="center" w:tblpY="20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988"/>
        <w:gridCol w:w="720"/>
        <w:gridCol w:w="1080"/>
        <w:gridCol w:w="274"/>
        <w:gridCol w:w="1276"/>
        <w:gridCol w:w="1417"/>
      </w:tblGrid>
      <w:tr w:rsidR="003C1693" w:rsidRPr="003C1693" w:rsidTr="003C1693">
        <w:trPr>
          <w:cantSplit/>
          <w:trHeight w:val="265"/>
        </w:trPr>
        <w:tc>
          <w:tcPr>
            <w:tcW w:w="858" w:type="dxa"/>
            <w:vMerge w:val="restart"/>
            <w:shd w:val="clear" w:color="auto" w:fill="auto"/>
          </w:tcPr>
          <w:p w:rsidR="003C1693" w:rsidRPr="00632C46" w:rsidRDefault="003C1693" w:rsidP="00C33EA8">
            <w:pPr>
              <w:jc w:val="center"/>
              <w:rPr>
                <w:b/>
                <w:sz w:val="16"/>
                <w:szCs w:val="16"/>
              </w:rPr>
            </w:pPr>
          </w:p>
          <w:p w:rsidR="003C1693" w:rsidRPr="00632C46" w:rsidRDefault="003C1693" w:rsidP="00C33EA8">
            <w:pPr>
              <w:jc w:val="center"/>
              <w:rPr>
                <w:b/>
                <w:sz w:val="16"/>
                <w:szCs w:val="16"/>
              </w:rPr>
            </w:pPr>
          </w:p>
          <w:p w:rsidR="003C1693" w:rsidRPr="00632C46" w:rsidRDefault="003C1693" w:rsidP="00C33EA8">
            <w:pPr>
              <w:jc w:val="center"/>
              <w:rPr>
                <w:b/>
                <w:sz w:val="16"/>
                <w:szCs w:val="16"/>
              </w:rPr>
            </w:pPr>
          </w:p>
          <w:p w:rsidR="003C1693" w:rsidRPr="00632C46" w:rsidRDefault="003C1693" w:rsidP="00C33EA8">
            <w:pPr>
              <w:jc w:val="center"/>
              <w:rPr>
                <w:b/>
                <w:sz w:val="16"/>
                <w:szCs w:val="16"/>
              </w:rPr>
            </w:pPr>
            <w:r w:rsidRPr="00632C46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3C1693" w:rsidRPr="003C1693" w:rsidRDefault="003C1693" w:rsidP="00C33EA8">
            <w:pPr>
              <w:rPr>
                <w:b/>
                <w:sz w:val="24"/>
                <w:szCs w:val="24"/>
              </w:rPr>
            </w:pPr>
            <w:proofErr w:type="spellStart"/>
            <w:r w:rsidRPr="003C1693">
              <w:rPr>
                <w:b/>
                <w:sz w:val="24"/>
                <w:szCs w:val="24"/>
              </w:rPr>
              <w:t>Ενδείξεις</w:t>
            </w:r>
            <w:proofErr w:type="spellEnd"/>
            <w:r w:rsidRPr="003C16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1693">
              <w:rPr>
                <w:b/>
                <w:sz w:val="24"/>
                <w:szCs w:val="24"/>
              </w:rPr>
              <w:t>των</w:t>
            </w:r>
            <w:proofErr w:type="spellEnd"/>
            <w:r w:rsidRPr="003C16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1693">
              <w:rPr>
                <w:b/>
                <w:sz w:val="24"/>
                <w:szCs w:val="24"/>
              </w:rPr>
              <w:t>Εργ</w:t>
            </w:r>
            <w:proofErr w:type="spellEnd"/>
            <w:r w:rsidRPr="003C1693">
              <w:rPr>
                <w:b/>
                <w:sz w:val="24"/>
                <w:szCs w:val="24"/>
              </w:rPr>
              <w:t>ασιών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3C1693" w:rsidRPr="003C1693" w:rsidRDefault="003C1693" w:rsidP="00C33EA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C1693">
              <w:rPr>
                <w:b/>
                <w:sz w:val="24"/>
                <w:szCs w:val="24"/>
              </w:rPr>
              <w:t>Είδος</w:t>
            </w:r>
            <w:proofErr w:type="spellEnd"/>
            <w:r w:rsidRPr="003C16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1693">
              <w:rPr>
                <w:b/>
                <w:sz w:val="24"/>
                <w:szCs w:val="24"/>
              </w:rPr>
              <w:t>Μονάδος</w:t>
            </w:r>
            <w:proofErr w:type="spellEnd"/>
          </w:p>
        </w:tc>
        <w:tc>
          <w:tcPr>
            <w:tcW w:w="1354" w:type="dxa"/>
            <w:gridSpan w:val="2"/>
            <w:vMerge w:val="restart"/>
            <w:shd w:val="clear" w:color="auto" w:fill="auto"/>
          </w:tcPr>
          <w:p w:rsidR="003C1693" w:rsidRPr="003C1693" w:rsidRDefault="003C1693" w:rsidP="00C33EA8">
            <w:pPr>
              <w:rPr>
                <w:b/>
                <w:sz w:val="24"/>
                <w:szCs w:val="24"/>
              </w:rPr>
            </w:pPr>
          </w:p>
          <w:p w:rsidR="003C1693" w:rsidRPr="003C1693" w:rsidRDefault="003C1693" w:rsidP="00C33EA8">
            <w:pPr>
              <w:rPr>
                <w:b/>
                <w:sz w:val="24"/>
                <w:szCs w:val="24"/>
              </w:rPr>
            </w:pPr>
          </w:p>
          <w:p w:rsidR="003C1693" w:rsidRPr="003C1693" w:rsidRDefault="003C1693" w:rsidP="00C33EA8">
            <w:pPr>
              <w:rPr>
                <w:b/>
                <w:sz w:val="24"/>
                <w:szCs w:val="24"/>
              </w:rPr>
            </w:pPr>
            <w:proofErr w:type="spellStart"/>
            <w:r w:rsidRPr="003C1693">
              <w:rPr>
                <w:b/>
                <w:sz w:val="24"/>
                <w:szCs w:val="24"/>
              </w:rPr>
              <w:t>Ποσότητ</w:t>
            </w:r>
            <w:proofErr w:type="spellEnd"/>
            <w:r w:rsidRPr="003C1693">
              <w:rPr>
                <w:b/>
                <w:sz w:val="24"/>
                <w:szCs w:val="24"/>
              </w:rPr>
              <w:t>α π</w:t>
            </w:r>
            <w:proofErr w:type="spellStart"/>
            <w:r w:rsidRPr="003C1693">
              <w:rPr>
                <w:b/>
                <w:sz w:val="24"/>
                <w:szCs w:val="24"/>
              </w:rPr>
              <w:t>ροϋ</w:t>
            </w:r>
            <w:proofErr w:type="spellEnd"/>
            <w:r w:rsidRPr="003C1693">
              <w:rPr>
                <w:b/>
                <w:sz w:val="24"/>
                <w:szCs w:val="24"/>
              </w:rPr>
              <w:t>πολογισθείσα</w:t>
            </w:r>
          </w:p>
        </w:tc>
        <w:tc>
          <w:tcPr>
            <w:tcW w:w="1276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1693">
              <w:rPr>
                <w:b/>
                <w:sz w:val="24"/>
                <w:szCs w:val="24"/>
              </w:rPr>
              <w:t>Τιμή</w:t>
            </w:r>
            <w:proofErr w:type="spellEnd"/>
            <w:r w:rsidRPr="003C16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1693">
              <w:rPr>
                <w:b/>
                <w:sz w:val="24"/>
                <w:szCs w:val="24"/>
              </w:rPr>
              <w:t>Μονάδ</w:t>
            </w:r>
            <w:proofErr w:type="spellEnd"/>
            <w:r w:rsidRPr="003C1693">
              <w:rPr>
                <w:b/>
                <w:sz w:val="24"/>
                <w:szCs w:val="24"/>
              </w:rPr>
              <w:t>ας</w:t>
            </w:r>
          </w:p>
        </w:tc>
        <w:tc>
          <w:tcPr>
            <w:tcW w:w="1417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</w:rPr>
            </w:pPr>
            <w:r w:rsidRPr="003C1693">
              <w:rPr>
                <w:b/>
                <w:sz w:val="24"/>
                <w:szCs w:val="24"/>
              </w:rPr>
              <w:t>ΔΑΠΑΝΗ</w:t>
            </w:r>
          </w:p>
        </w:tc>
      </w:tr>
      <w:tr w:rsidR="003C1693" w:rsidRPr="00632C46" w:rsidTr="00ED79C3">
        <w:trPr>
          <w:cantSplit/>
          <w:trHeight w:val="940"/>
        </w:trPr>
        <w:tc>
          <w:tcPr>
            <w:tcW w:w="858" w:type="dxa"/>
            <w:vMerge/>
            <w:shd w:val="clear" w:color="auto" w:fill="auto"/>
            <w:vAlign w:val="center"/>
          </w:tcPr>
          <w:p w:rsidR="003C1693" w:rsidRPr="00632C46" w:rsidRDefault="003C1693" w:rsidP="00C33EA8">
            <w:pPr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3C1693" w:rsidRPr="003C1693" w:rsidRDefault="003C1693" w:rsidP="00C33EA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3C1693" w:rsidRPr="003C1693" w:rsidRDefault="003C1693" w:rsidP="00C33EA8">
            <w:pPr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3C1693" w:rsidRPr="003C1693" w:rsidRDefault="003C1693" w:rsidP="00C33EA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</w:rPr>
            </w:pPr>
          </w:p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</w:rPr>
            </w:pPr>
            <w:r w:rsidRPr="003C1693">
              <w:rPr>
                <w:b/>
                <w:sz w:val="24"/>
                <w:szCs w:val="24"/>
              </w:rPr>
              <w:t>ΕΥΡΩ</w:t>
            </w:r>
          </w:p>
        </w:tc>
        <w:tc>
          <w:tcPr>
            <w:tcW w:w="1417" w:type="dxa"/>
            <w:shd w:val="clear" w:color="auto" w:fill="auto"/>
          </w:tcPr>
          <w:p w:rsidR="003C1693" w:rsidRDefault="003C1693" w:rsidP="00ED79C3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:rsidR="003C1693" w:rsidRPr="003C1693" w:rsidRDefault="003C1693" w:rsidP="00ED79C3">
            <w:pPr>
              <w:jc w:val="center"/>
              <w:rPr>
                <w:b/>
                <w:sz w:val="24"/>
                <w:szCs w:val="24"/>
              </w:rPr>
            </w:pPr>
            <w:r w:rsidRPr="003C1693">
              <w:rPr>
                <w:b/>
                <w:sz w:val="24"/>
                <w:szCs w:val="24"/>
              </w:rPr>
              <w:t>ΕΥΡΩ</w:t>
            </w:r>
          </w:p>
        </w:tc>
      </w:tr>
      <w:tr w:rsidR="003C1693" w:rsidRPr="00632C46" w:rsidTr="003C1693">
        <w:tc>
          <w:tcPr>
            <w:tcW w:w="858" w:type="dxa"/>
            <w:shd w:val="clear" w:color="auto" w:fill="auto"/>
          </w:tcPr>
          <w:p w:rsidR="003C1693" w:rsidRPr="00632C46" w:rsidRDefault="003C1693" w:rsidP="00C33EA8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632C46">
              <w:rPr>
                <w:b/>
                <w:sz w:val="16"/>
                <w:szCs w:val="16"/>
                <w:lang w:val="el-GR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3C1693" w:rsidRPr="003C1693" w:rsidRDefault="003C1693" w:rsidP="003C1693">
            <w:pPr>
              <w:rPr>
                <w:b/>
                <w:sz w:val="24"/>
                <w:szCs w:val="24"/>
                <w:lang w:val="el-GR"/>
              </w:rPr>
            </w:pPr>
            <w:proofErr w:type="spellStart"/>
            <w:r w:rsidRPr="003C1693">
              <w:rPr>
                <w:sz w:val="24"/>
                <w:szCs w:val="24"/>
                <w:lang w:val="el-GR"/>
              </w:rPr>
              <w:t>Ελεγχος</w:t>
            </w:r>
            <w:proofErr w:type="spellEnd"/>
            <w:r w:rsidRPr="003C1693">
              <w:rPr>
                <w:sz w:val="24"/>
                <w:szCs w:val="24"/>
                <w:lang w:val="el-GR"/>
              </w:rPr>
              <w:t xml:space="preserve"> και επ</w:t>
            </w:r>
            <w:r>
              <w:rPr>
                <w:sz w:val="24"/>
                <w:szCs w:val="24"/>
                <w:lang w:val="el-GR"/>
              </w:rPr>
              <w:t>α</w:t>
            </w:r>
            <w:r w:rsidRPr="003C1693">
              <w:rPr>
                <w:sz w:val="24"/>
                <w:szCs w:val="24"/>
                <w:lang w:val="el-GR"/>
              </w:rPr>
              <w:t>νέλεγχος ηλεκτρικής εγκατάστασης</w:t>
            </w:r>
          </w:p>
        </w:tc>
        <w:tc>
          <w:tcPr>
            <w:tcW w:w="720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vertAlign w:val="superscript"/>
                <w:lang w:val="el-GR"/>
              </w:rPr>
            </w:pPr>
            <w:r w:rsidRPr="003C1693">
              <w:rPr>
                <w:b/>
                <w:sz w:val="24"/>
                <w:szCs w:val="24"/>
                <w:vertAlign w:val="superscript"/>
                <w:lang w:val="el-GR"/>
              </w:rPr>
              <w:t>ΤΕΜ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197</w:t>
            </w:r>
          </w:p>
        </w:tc>
        <w:tc>
          <w:tcPr>
            <w:tcW w:w="1276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109,00</w:t>
            </w:r>
          </w:p>
        </w:tc>
        <w:tc>
          <w:tcPr>
            <w:tcW w:w="1417" w:type="dxa"/>
            <w:shd w:val="clear" w:color="auto" w:fill="auto"/>
          </w:tcPr>
          <w:p w:rsidR="003C1693" w:rsidRPr="003C1693" w:rsidRDefault="003C1693" w:rsidP="00C33EA8">
            <w:pPr>
              <w:jc w:val="right"/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21.473,00</w:t>
            </w:r>
          </w:p>
        </w:tc>
      </w:tr>
      <w:tr w:rsidR="003C1693" w:rsidRPr="00632C46" w:rsidTr="003C1693">
        <w:tc>
          <w:tcPr>
            <w:tcW w:w="858" w:type="dxa"/>
            <w:shd w:val="clear" w:color="auto" w:fill="auto"/>
          </w:tcPr>
          <w:p w:rsidR="003C1693" w:rsidRPr="00632C46" w:rsidRDefault="003C1693" w:rsidP="00C33EA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988" w:type="dxa"/>
            <w:shd w:val="clear" w:color="auto" w:fill="auto"/>
          </w:tcPr>
          <w:p w:rsid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</w:p>
          <w:p w:rsidR="003C1693" w:rsidRP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 xml:space="preserve">ΕΚΠΤΩΣΗ  </w:t>
            </w:r>
          </w:p>
          <w:p w:rsid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</w:p>
          <w:p w:rsidR="003C1693" w:rsidRP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</w:p>
          <w:p w:rsidR="003C1693" w:rsidRP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ΟΛΟΓΡΑΦΩΣ</w:t>
            </w:r>
          </w:p>
          <w:p w:rsidR="003C1693" w:rsidRP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</w:p>
          <w:p w:rsidR="003C1693" w:rsidRP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350" w:type="dxa"/>
            <w:gridSpan w:val="4"/>
            <w:shd w:val="clear" w:color="auto" w:fill="auto"/>
          </w:tcPr>
          <w:p w:rsidR="003C1693" w:rsidRDefault="003C1693" w:rsidP="003C1693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3C1693" w:rsidRDefault="003C1693" w:rsidP="003C1693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(                                        )</w:t>
            </w:r>
          </w:p>
          <w:p w:rsidR="003C1693" w:rsidRDefault="003C1693" w:rsidP="003C1693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3C1693" w:rsidRDefault="003C1693" w:rsidP="003C1693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3C1693" w:rsidRPr="003C1693" w:rsidRDefault="003C1693" w:rsidP="003C1693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(                                         )</w:t>
            </w:r>
          </w:p>
        </w:tc>
        <w:tc>
          <w:tcPr>
            <w:tcW w:w="1417" w:type="dxa"/>
            <w:shd w:val="clear" w:color="auto" w:fill="auto"/>
          </w:tcPr>
          <w:p w:rsidR="003C1693" w:rsidRPr="003C1693" w:rsidRDefault="003C1693" w:rsidP="00C33EA8">
            <w:pPr>
              <w:jc w:val="right"/>
              <w:rPr>
                <w:b/>
                <w:sz w:val="24"/>
                <w:szCs w:val="24"/>
                <w:lang w:val="el-GR"/>
              </w:rPr>
            </w:pPr>
          </w:p>
        </w:tc>
      </w:tr>
      <w:tr w:rsidR="003C1693" w:rsidRPr="00632C46" w:rsidTr="003C1693">
        <w:tc>
          <w:tcPr>
            <w:tcW w:w="858" w:type="dxa"/>
            <w:shd w:val="clear" w:color="auto" w:fill="auto"/>
          </w:tcPr>
          <w:p w:rsidR="003C1693" w:rsidRPr="00632C46" w:rsidRDefault="003C1693" w:rsidP="00C33EA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988" w:type="dxa"/>
            <w:shd w:val="clear" w:color="auto" w:fill="auto"/>
          </w:tcPr>
          <w:p w:rsidR="003C1693" w:rsidRP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ΠΟΣΟ ΕΚΠΤΩΣΗΣ</w:t>
            </w:r>
          </w:p>
          <w:p w:rsidR="003C1693" w:rsidRP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20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080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3C1693" w:rsidRPr="003C1693" w:rsidRDefault="003C1693" w:rsidP="00C33EA8">
            <w:pPr>
              <w:jc w:val="right"/>
              <w:rPr>
                <w:b/>
                <w:sz w:val="24"/>
                <w:szCs w:val="24"/>
                <w:lang w:val="el-GR"/>
              </w:rPr>
            </w:pPr>
          </w:p>
        </w:tc>
      </w:tr>
      <w:tr w:rsidR="003C1693" w:rsidRPr="00632C46" w:rsidTr="003C1693">
        <w:trPr>
          <w:trHeight w:val="123"/>
        </w:trPr>
        <w:tc>
          <w:tcPr>
            <w:tcW w:w="858" w:type="dxa"/>
            <w:shd w:val="clear" w:color="auto" w:fill="auto"/>
          </w:tcPr>
          <w:p w:rsidR="003C1693" w:rsidRPr="00632C46" w:rsidRDefault="003C1693" w:rsidP="00C33EA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988" w:type="dxa"/>
            <w:shd w:val="clear" w:color="auto" w:fill="E6E6E6"/>
          </w:tcPr>
          <w:p w:rsidR="003C1693" w:rsidRPr="003C1693" w:rsidRDefault="003C1693" w:rsidP="003C1693">
            <w:pPr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ΣΥΝΟΛΙΚΗ ΔΑΠΑΝΗ</w:t>
            </w:r>
          </w:p>
        </w:tc>
        <w:tc>
          <w:tcPr>
            <w:tcW w:w="720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080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D9D9D9"/>
          </w:tcPr>
          <w:p w:rsidR="003C1693" w:rsidRPr="003C1693" w:rsidRDefault="003C1693" w:rsidP="00C33EA8">
            <w:pPr>
              <w:jc w:val="right"/>
              <w:rPr>
                <w:b/>
                <w:sz w:val="24"/>
                <w:szCs w:val="24"/>
                <w:lang w:val="el-GR"/>
              </w:rPr>
            </w:pPr>
          </w:p>
        </w:tc>
      </w:tr>
      <w:tr w:rsidR="003C1693" w:rsidRPr="00632C46" w:rsidTr="003C1693">
        <w:tc>
          <w:tcPr>
            <w:tcW w:w="858" w:type="dxa"/>
            <w:shd w:val="clear" w:color="auto" w:fill="auto"/>
          </w:tcPr>
          <w:p w:rsidR="003C1693" w:rsidRPr="00632C46" w:rsidRDefault="003C1693" w:rsidP="00C33EA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988" w:type="dxa"/>
            <w:shd w:val="clear" w:color="auto" w:fill="auto"/>
          </w:tcPr>
          <w:p w:rsidR="003C1693" w:rsidRP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 xml:space="preserve">ΦΠΑ </w:t>
            </w:r>
          </w:p>
        </w:tc>
        <w:tc>
          <w:tcPr>
            <w:tcW w:w="720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080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3C1693" w:rsidRPr="003C1693" w:rsidRDefault="003C1693" w:rsidP="00C33EA8">
            <w:pPr>
              <w:jc w:val="right"/>
              <w:rPr>
                <w:b/>
                <w:sz w:val="24"/>
                <w:szCs w:val="24"/>
                <w:lang w:val="el-GR"/>
              </w:rPr>
            </w:pPr>
          </w:p>
        </w:tc>
      </w:tr>
      <w:tr w:rsidR="003C1693" w:rsidRPr="00632C46" w:rsidTr="003C1693">
        <w:tc>
          <w:tcPr>
            <w:tcW w:w="858" w:type="dxa"/>
            <w:shd w:val="clear" w:color="auto" w:fill="auto"/>
          </w:tcPr>
          <w:p w:rsidR="003C1693" w:rsidRPr="004C2545" w:rsidRDefault="003C1693" w:rsidP="00C33EA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988" w:type="dxa"/>
            <w:shd w:val="clear" w:color="auto" w:fill="auto"/>
          </w:tcPr>
          <w:p w:rsidR="003C1693" w:rsidRPr="003C1693" w:rsidRDefault="003C1693" w:rsidP="00C33EA8">
            <w:pPr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ΓΕΝΙΚΟ ΣΥΝΟΛΟ</w:t>
            </w:r>
          </w:p>
        </w:tc>
        <w:tc>
          <w:tcPr>
            <w:tcW w:w="720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080" w:type="dxa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3C1693" w:rsidRPr="003C1693" w:rsidRDefault="003C1693" w:rsidP="00C33EA8">
            <w:pPr>
              <w:jc w:val="right"/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F5746E" w:rsidRDefault="00F5746E" w:rsidP="00F5746E">
      <w:pPr>
        <w:jc w:val="both"/>
        <w:rPr>
          <w:lang w:val="el-GR"/>
        </w:rPr>
      </w:pPr>
    </w:p>
    <w:p w:rsidR="00F5746E" w:rsidRDefault="00F5746E" w:rsidP="00F5746E">
      <w:pPr>
        <w:jc w:val="both"/>
        <w:rPr>
          <w:lang w:val="el-GR"/>
        </w:rPr>
      </w:pPr>
    </w:p>
    <w:p w:rsidR="00F5746E" w:rsidRDefault="00F5746E" w:rsidP="00F5746E">
      <w:pPr>
        <w:jc w:val="both"/>
        <w:rPr>
          <w:lang w:val="el-GR"/>
        </w:rPr>
      </w:pPr>
    </w:p>
    <w:p w:rsidR="00F5746E" w:rsidRDefault="00F5746E" w:rsidP="00F5746E">
      <w:pPr>
        <w:jc w:val="both"/>
        <w:rPr>
          <w:lang w:val="el-GR"/>
        </w:rPr>
      </w:pPr>
    </w:p>
    <w:p w:rsidR="00F5746E" w:rsidRDefault="00F5746E" w:rsidP="00F5746E">
      <w:pPr>
        <w:jc w:val="both"/>
        <w:rPr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5746E" w:rsidRPr="005D7F71" w:rsidTr="00C33EA8">
        <w:tc>
          <w:tcPr>
            <w:tcW w:w="4261" w:type="dxa"/>
            <w:shd w:val="clear" w:color="auto" w:fill="auto"/>
          </w:tcPr>
          <w:p w:rsidR="00F5746E" w:rsidRPr="005D7F71" w:rsidRDefault="00F5746E" w:rsidP="00C33EA8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4261" w:type="dxa"/>
            <w:shd w:val="clear" w:color="auto" w:fill="auto"/>
          </w:tcPr>
          <w:p w:rsidR="00F5746E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Ο ΠΡΟΣΦΕΡΩΝ</w:t>
            </w:r>
          </w:p>
          <w:p w:rsidR="003C1693" w:rsidRPr="003C1693" w:rsidRDefault="003C1693" w:rsidP="00C33EA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(ΥΠΟΓΡΑΦΗ</w:t>
            </w:r>
          </w:p>
          <w:p w:rsidR="003C1693" w:rsidRPr="005D7F71" w:rsidRDefault="003C1693" w:rsidP="00C33EA8">
            <w:pPr>
              <w:jc w:val="center"/>
              <w:rPr>
                <w:sz w:val="24"/>
                <w:szCs w:val="24"/>
                <w:lang w:val="el-GR"/>
              </w:rPr>
            </w:pPr>
            <w:r w:rsidRPr="003C1693">
              <w:rPr>
                <w:b/>
                <w:sz w:val="24"/>
                <w:szCs w:val="24"/>
                <w:lang w:val="el-GR"/>
              </w:rPr>
              <w:t>ΣΦΡΑΓΙΔΑ)</w:t>
            </w:r>
          </w:p>
        </w:tc>
      </w:tr>
    </w:tbl>
    <w:p w:rsidR="00F5746E" w:rsidRDefault="00F5746E" w:rsidP="00F5746E">
      <w:pPr>
        <w:rPr>
          <w:sz w:val="24"/>
          <w:szCs w:val="24"/>
          <w:lang w:val="el-GR"/>
        </w:rPr>
      </w:pPr>
    </w:p>
    <w:p w:rsidR="00F5746E" w:rsidRDefault="00F5746E" w:rsidP="00F5746E">
      <w:pPr>
        <w:rPr>
          <w:sz w:val="24"/>
          <w:szCs w:val="24"/>
          <w:lang w:val="el-GR"/>
        </w:rPr>
      </w:pPr>
    </w:p>
    <w:p w:rsidR="00E848A3" w:rsidRPr="00F5746E" w:rsidRDefault="00E848A3">
      <w:pPr>
        <w:rPr>
          <w:lang w:val="el-GR"/>
        </w:rPr>
      </w:pPr>
    </w:p>
    <w:sectPr w:rsidR="00E848A3" w:rsidRPr="00F574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E"/>
    <w:rsid w:val="003C1693"/>
    <w:rsid w:val="00DB3516"/>
    <w:rsid w:val="00E848A3"/>
    <w:rsid w:val="00F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 Κυριακώδης</dc:creator>
  <cp:lastModifiedBy>Μιχάλης Κυριακώδης</cp:lastModifiedBy>
  <cp:revision>2</cp:revision>
  <cp:lastPrinted>2015-09-15T06:19:00Z</cp:lastPrinted>
  <dcterms:created xsi:type="dcterms:W3CDTF">2015-09-15T06:00:00Z</dcterms:created>
  <dcterms:modified xsi:type="dcterms:W3CDTF">2015-09-15T06:19:00Z</dcterms:modified>
</cp:coreProperties>
</file>